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总台广播电视公益广告文案征集报送表</w:t>
      </w:r>
    </w:p>
    <w:tbl>
      <w:tblPr>
        <w:tblStyle w:val="2"/>
        <w:tblpPr w:leftFromText="180" w:rightFromText="180" w:vertAnchor="text" w:horzAnchor="page" w:tblpX="501" w:tblpY="867"/>
        <w:tblOverlap w:val="never"/>
        <w:tblW w:w="111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800"/>
        <w:gridCol w:w="1500"/>
        <w:gridCol w:w="2663"/>
        <w:gridCol w:w="188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文案类型（广播/电视）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联系方式（手机）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</w:t>
            </w:r>
          </w:p>
        </w:tc>
        <w:tc>
          <w:tcPr>
            <w:tcW w:w="10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Theme="minorEastAsia"/>
          <w:color w:val="00000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标题：XXX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color w:val="BFBFBF" w:themeColor="background1" w:themeShade="BF"/>
          <w:sz w:val="28"/>
          <w:szCs w:val="28"/>
          <w:lang w:val="en-US" w:eastAsia="zh-CN"/>
        </w:rPr>
      </w:pPr>
      <w:r>
        <w:rPr>
          <w:rFonts w:hint="eastAsia" w:ascii="宋体" w:hAnsi="宋体"/>
          <w:color w:val="BFBFBF" w:themeColor="background1" w:themeShade="BF"/>
          <w:sz w:val="28"/>
          <w:szCs w:val="28"/>
          <w:lang w:val="en-US" w:eastAsia="zh-CN"/>
        </w:rPr>
        <w:t>(公益广告</w:t>
      </w:r>
      <w:r>
        <w:rPr>
          <w:rFonts w:hint="eastAsia" w:ascii="宋体" w:hAnsi="宋体"/>
          <w:color w:val="BFBFBF" w:themeColor="background1" w:themeShade="BF"/>
          <w:sz w:val="28"/>
          <w:szCs w:val="28"/>
          <w:lang w:eastAsia="zh-CN"/>
        </w:rPr>
        <w:t>正文使用四号宋体字体）</w:t>
      </w:r>
    </w:p>
    <w:p>
      <w:pPr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BC83048-5BD4-4F3D-9E24-7481D46F6D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2624A9F-661F-41A6-B07D-4B728A3F1D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jhiNDFjNGYyYjNmZmFhZDA3ZmQ4Y2UxMzczNjEifQ=="/>
  </w:docVars>
  <w:rsids>
    <w:rsidRoot w:val="690223B3"/>
    <w:rsid w:val="00FE5DE6"/>
    <w:rsid w:val="05D3644A"/>
    <w:rsid w:val="0D6E42F3"/>
    <w:rsid w:val="1025513D"/>
    <w:rsid w:val="1165226E"/>
    <w:rsid w:val="11B371E3"/>
    <w:rsid w:val="20AF17B9"/>
    <w:rsid w:val="214C62A1"/>
    <w:rsid w:val="272A0E33"/>
    <w:rsid w:val="31480833"/>
    <w:rsid w:val="340B25C0"/>
    <w:rsid w:val="34BD4BA2"/>
    <w:rsid w:val="373A45CB"/>
    <w:rsid w:val="3D5F099B"/>
    <w:rsid w:val="3F692937"/>
    <w:rsid w:val="3FAF1B50"/>
    <w:rsid w:val="3FF102E8"/>
    <w:rsid w:val="4233285A"/>
    <w:rsid w:val="451A5EF2"/>
    <w:rsid w:val="48856D39"/>
    <w:rsid w:val="49E62540"/>
    <w:rsid w:val="4AE93C02"/>
    <w:rsid w:val="4CFC7D24"/>
    <w:rsid w:val="4D4128AF"/>
    <w:rsid w:val="51E939AD"/>
    <w:rsid w:val="545B545C"/>
    <w:rsid w:val="56045E8B"/>
    <w:rsid w:val="5E973B3A"/>
    <w:rsid w:val="600F05EB"/>
    <w:rsid w:val="63696264"/>
    <w:rsid w:val="690223B3"/>
    <w:rsid w:val="69AC1BD1"/>
    <w:rsid w:val="6DF0012D"/>
    <w:rsid w:val="733969D5"/>
    <w:rsid w:val="7BD41DC4"/>
    <w:rsid w:val="7BD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72</Characters>
  <Lines>0</Lines>
  <Paragraphs>0</Paragraphs>
  <TotalTime>8</TotalTime>
  <ScaleCrop>false</ScaleCrop>
  <LinksUpToDate>false</LinksUpToDate>
  <CharactersWithSpaces>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2020-11-24T08:17:00Z</dcterms:created>
  <dc:creator>大溪流</dc:creator>
  <cp:lastModifiedBy>大溪流</cp:lastModifiedBy>
  <dcterms:modified xsi:type="dcterms:W3CDTF">2023-12-21T04:05:24Z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5310662A4ED04B6E82FC101EC3C2433F</vt:lpwstr>
  </property>
</Properties>
</file>